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89" w:rsidRPr="0099554D" w:rsidRDefault="00616089" w:rsidP="00616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bookmarkStart w:id="0" w:name="_GoBack"/>
      <w:r w:rsidRPr="0099554D">
        <w:rPr>
          <w:rFonts w:cstheme="minorHAnsi"/>
          <w:b/>
          <w:color w:val="0070C0"/>
          <w:sz w:val="32"/>
          <w:szCs w:val="32"/>
        </w:rPr>
        <w:t>Le due Repubbliche</w:t>
      </w:r>
      <w:r>
        <w:rPr>
          <w:rFonts w:cstheme="minorHAnsi"/>
          <w:b/>
          <w:color w:val="0070C0"/>
          <w:sz w:val="32"/>
          <w:szCs w:val="32"/>
        </w:rPr>
        <w:t xml:space="preserve"> - </w:t>
      </w:r>
      <w:r w:rsidRPr="0099554D">
        <w:rPr>
          <w:rFonts w:cstheme="minorHAnsi"/>
          <w:b/>
          <w:color w:val="0070C0"/>
          <w:sz w:val="32"/>
          <w:szCs w:val="32"/>
        </w:rPr>
        <w:t>6 giorni</w:t>
      </w:r>
    </w:p>
    <w:bookmarkEnd w:id="0"/>
    <w:p w:rsidR="0056257F" w:rsidRDefault="00616089">
      <w:pPr>
        <w:rPr>
          <w:b/>
          <w:color w:val="4F81BD" w:themeColor="accent1"/>
          <w:sz w:val="32"/>
          <w:szCs w:val="32"/>
        </w:rPr>
      </w:pPr>
      <w:r w:rsidRPr="00616089">
        <w:rPr>
          <w:b/>
          <w:color w:val="4F81BD" w:themeColor="accent1"/>
          <w:sz w:val="32"/>
          <w:szCs w:val="32"/>
        </w:rPr>
        <w:t>The two Republics – 6 days</w:t>
      </w:r>
    </w:p>
    <w:p w:rsidR="00665939" w:rsidRDefault="00616089" w:rsidP="00616089">
      <w:pPr>
        <w:pStyle w:val="NoSpacing"/>
        <w:rPr>
          <w:lang w:val="en-US"/>
        </w:rPr>
      </w:pPr>
      <w:r w:rsidRPr="00616089">
        <w:rPr>
          <w:lang w:val="en-US"/>
        </w:rPr>
        <w:t xml:space="preserve">The </w:t>
      </w:r>
      <w:r w:rsidRPr="00FD1D81">
        <w:rPr>
          <w:b/>
          <w:lang w:val="en-US"/>
        </w:rPr>
        <w:t>Czechoslovakia</w:t>
      </w:r>
      <w:r w:rsidRPr="00616089">
        <w:rPr>
          <w:lang w:val="en-US"/>
        </w:rPr>
        <w:t xml:space="preserve"> was an independent state that existed from 1918 till 1992. </w:t>
      </w:r>
      <w:r>
        <w:rPr>
          <w:lang w:val="en-US"/>
        </w:rPr>
        <w:t>The division of the country happened on the 1</w:t>
      </w:r>
      <w:r w:rsidRPr="00616089">
        <w:rPr>
          <w:vertAlign w:val="superscript"/>
          <w:lang w:val="en-US"/>
        </w:rPr>
        <w:t>st</w:t>
      </w:r>
      <w:r>
        <w:rPr>
          <w:lang w:val="en-US"/>
        </w:rPr>
        <w:t xml:space="preserve"> of January 1993, getting the name of </w:t>
      </w:r>
      <w:r w:rsidRPr="00FD1D81">
        <w:rPr>
          <w:b/>
          <w:lang w:val="en-US"/>
        </w:rPr>
        <w:t>Czech Republic</w:t>
      </w:r>
      <w:r>
        <w:rPr>
          <w:lang w:val="en-US"/>
        </w:rPr>
        <w:t xml:space="preserve"> and </w:t>
      </w:r>
      <w:r w:rsidRPr="00FD1D81">
        <w:rPr>
          <w:b/>
          <w:lang w:val="en-US"/>
        </w:rPr>
        <w:t>Slovakia</w:t>
      </w:r>
      <w:r>
        <w:rPr>
          <w:lang w:val="en-US"/>
        </w:rPr>
        <w:t xml:space="preserve">. </w:t>
      </w:r>
    </w:p>
    <w:p w:rsidR="00FD1D81" w:rsidRDefault="00FD1D81" w:rsidP="00616089">
      <w:pPr>
        <w:pStyle w:val="NoSpacing"/>
        <w:rPr>
          <w:b/>
          <w:lang w:val="en-US"/>
        </w:rPr>
      </w:pPr>
    </w:p>
    <w:p w:rsidR="00665939" w:rsidRPr="00FD1D81" w:rsidRDefault="00665939" w:rsidP="00616089">
      <w:pPr>
        <w:pStyle w:val="NoSpacing"/>
        <w:rPr>
          <w:b/>
          <w:lang w:val="en-US"/>
        </w:rPr>
      </w:pPr>
      <w:r w:rsidRPr="00FD1D81">
        <w:rPr>
          <w:b/>
          <w:lang w:val="en-US"/>
        </w:rPr>
        <w:t>1</w:t>
      </w:r>
      <w:r w:rsidRPr="00FD1D81">
        <w:rPr>
          <w:b/>
          <w:vertAlign w:val="superscript"/>
          <w:lang w:val="en-US"/>
        </w:rPr>
        <w:t>st</w:t>
      </w:r>
      <w:r w:rsidRPr="00FD1D81">
        <w:rPr>
          <w:b/>
          <w:lang w:val="en-US"/>
        </w:rPr>
        <w:t xml:space="preserve"> Day: Slovakia / Bratislava</w:t>
      </w:r>
    </w:p>
    <w:p w:rsidR="00665939" w:rsidRDefault="00665939" w:rsidP="00616089">
      <w:pPr>
        <w:pStyle w:val="NoSpacing"/>
        <w:rPr>
          <w:lang w:val="en-US"/>
        </w:rPr>
      </w:pPr>
      <w:r w:rsidRPr="00FD1D81">
        <w:rPr>
          <w:b/>
          <w:lang w:val="en-US"/>
        </w:rPr>
        <w:t>Bratislava</w:t>
      </w:r>
      <w:r>
        <w:rPr>
          <w:lang w:val="en-US"/>
        </w:rPr>
        <w:t xml:space="preserve"> is rich of baroque palaces and imposing villas of court imperial Austrian-Hungarian families. Arrival in the late afternoon in the </w:t>
      </w:r>
      <w:r w:rsidRPr="00FD1D81">
        <w:rPr>
          <w:highlight w:val="yellow"/>
          <w:lang w:val="en-US"/>
        </w:rPr>
        <w:t xml:space="preserve">capital of Slovakia that was also </w:t>
      </w:r>
      <w:proofErr w:type="gramStart"/>
      <w:r w:rsidRPr="00FD1D81">
        <w:rPr>
          <w:highlight w:val="yellow"/>
          <w:lang w:val="en-US"/>
        </w:rPr>
        <w:t>capital</w:t>
      </w:r>
      <w:proofErr w:type="gramEnd"/>
      <w:r w:rsidRPr="00FD1D81">
        <w:rPr>
          <w:highlight w:val="yellow"/>
          <w:lang w:val="en-US"/>
        </w:rPr>
        <w:t xml:space="preserve"> of the Hungarian Reign and for centuries was the home of historic personalities, Slovakian, German and Hungarian</w:t>
      </w:r>
      <w:r>
        <w:rPr>
          <w:lang w:val="en-US"/>
        </w:rPr>
        <w:t xml:space="preserve">. </w:t>
      </w:r>
    </w:p>
    <w:p w:rsidR="00665939" w:rsidRDefault="00665939" w:rsidP="00616089">
      <w:pPr>
        <w:pStyle w:val="NoSpacing"/>
        <w:rPr>
          <w:lang w:val="en-US"/>
        </w:rPr>
      </w:pPr>
      <w:proofErr w:type="gramStart"/>
      <w:r>
        <w:rPr>
          <w:lang w:val="en-US"/>
        </w:rPr>
        <w:t>Accommodation in hotel, dinner and overnight.</w:t>
      </w:r>
      <w:proofErr w:type="gramEnd"/>
    </w:p>
    <w:p w:rsidR="00FD1D81" w:rsidRDefault="00FD1D81" w:rsidP="00616089">
      <w:pPr>
        <w:pStyle w:val="NoSpacing"/>
        <w:rPr>
          <w:lang w:val="en-US"/>
        </w:rPr>
      </w:pPr>
    </w:p>
    <w:p w:rsidR="00665939" w:rsidRPr="00FD1D81" w:rsidRDefault="00665939" w:rsidP="00616089">
      <w:pPr>
        <w:pStyle w:val="NoSpacing"/>
        <w:rPr>
          <w:b/>
          <w:lang w:val="en-US"/>
        </w:rPr>
      </w:pPr>
      <w:r w:rsidRPr="00FD1D81">
        <w:rPr>
          <w:b/>
          <w:lang w:val="en-US"/>
        </w:rPr>
        <w:t>2</w:t>
      </w:r>
      <w:r w:rsidRPr="00FD1D81">
        <w:rPr>
          <w:b/>
          <w:vertAlign w:val="superscript"/>
          <w:lang w:val="en-US"/>
        </w:rPr>
        <w:t>nd</w:t>
      </w:r>
      <w:r w:rsidRPr="00FD1D81">
        <w:rPr>
          <w:b/>
          <w:lang w:val="en-US"/>
        </w:rPr>
        <w:t xml:space="preserve"> Day: Slovakia / Bratislava – Czech Republic / Brno (1455 km)</w:t>
      </w:r>
    </w:p>
    <w:p w:rsidR="00616089" w:rsidRDefault="00665939" w:rsidP="00616089">
      <w:pPr>
        <w:pStyle w:val="NoSpacing"/>
        <w:rPr>
          <w:lang w:val="en-US"/>
        </w:rPr>
      </w:pPr>
      <w:r>
        <w:rPr>
          <w:lang w:val="en-US"/>
        </w:rPr>
        <w:t xml:space="preserve">Half a day dedicated to the visit of </w:t>
      </w:r>
      <w:r w:rsidRPr="00FD1D81">
        <w:rPr>
          <w:b/>
          <w:lang w:val="en-US"/>
        </w:rPr>
        <w:t>Bratislava</w:t>
      </w:r>
      <w:r>
        <w:rPr>
          <w:lang w:val="en-US"/>
        </w:rPr>
        <w:t xml:space="preserve">. It is interesting its urban and economic </w:t>
      </w:r>
      <w:proofErr w:type="gramStart"/>
      <w:r>
        <w:rPr>
          <w:lang w:val="en-US"/>
        </w:rPr>
        <w:t xml:space="preserve">develop </w:t>
      </w:r>
      <w:r w:rsidR="00616089">
        <w:rPr>
          <w:lang w:val="en-US"/>
        </w:rPr>
        <w:t xml:space="preserve"> </w:t>
      </w:r>
      <w:r>
        <w:rPr>
          <w:lang w:val="en-US"/>
        </w:rPr>
        <w:t>after</w:t>
      </w:r>
      <w:proofErr w:type="gramEnd"/>
      <w:r>
        <w:rPr>
          <w:lang w:val="en-US"/>
        </w:rPr>
        <w:t xml:space="preserve"> the separation of the ex Czechoslovakia, into the actual Republic Slovakia. The historic center of the Old City (</w:t>
      </w:r>
      <w:r w:rsidRPr="00FD1D81">
        <w:rPr>
          <w:b/>
          <w:lang w:val="en-US"/>
        </w:rPr>
        <w:t xml:space="preserve">Stare </w:t>
      </w:r>
      <w:proofErr w:type="spellStart"/>
      <w:r w:rsidRPr="00FD1D81">
        <w:rPr>
          <w:b/>
          <w:lang w:val="en-US"/>
        </w:rPr>
        <w:t>Mesto</w:t>
      </w:r>
      <w:proofErr w:type="spellEnd"/>
      <w:r>
        <w:rPr>
          <w:lang w:val="en-US"/>
        </w:rPr>
        <w:t>) is entirely pedestrian, with the main square (</w:t>
      </w:r>
      <w:proofErr w:type="spellStart"/>
      <w:r w:rsidRPr="00FD1D81">
        <w:rPr>
          <w:b/>
          <w:lang w:val="en-US"/>
        </w:rPr>
        <w:t>Hlavnenamestie</w:t>
      </w:r>
      <w:proofErr w:type="spellEnd"/>
      <w:r>
        <w:rPr>
          <w:lang w:val="en-US"/>
        </w:rPr>
        <w:t>) in which there are</w:t>
      </w:r>
      <w:r w:rsidR="00FD1D81">
        <w:rPr>
          <w:lang w:val="en-US"/>
        </w:rPr>
        <w:t xml:space="preserve"> the </w:t>
      </w:r>
      <w:r w:rsidR="00FD1D81" w:rsidRPr="00FD1D81">
        <w:rPr>
          <w:b/>
          <w:lang w:val="en-US"/>
        </w:rPr>
        <w:t>Munici</w:t>
      </w:r>
      <w:r w:rsidRPr="00FD1D81">
        <w:rPr>
          <w:b/>
          <w:lang w:val="en-US"/>
        </w:rPr>
        <w:t>pality</w:t>
      </w:r>
      <w:r>
        <w:rPr>
          <w:lang w:val="en-US"/>
        </w:rPr>
        <w:t xml:space="preserve"> </w:t>
      </w:r>
      <w:r w:rsidRPr="00FD1D81">
        <w:rPr>
          <w:b/>
          <w:lang w:val="en-US"/>
        </w:rPr>
        <w:t>Hall</w:t>
      </w:r>
      <w:r>
        <w:rPr>
          <w:lang w:val="en-US"/>
        </w:rPr>
        <w:t xml:space="preserve">, the </w:t>
      </w:r>
      <w:r w:rsidRPr="00174F18">
        <w:rPr>
          <w:b/>
          <w:lang w:val="en-US"/>
        </w:rPr>
        <w:t>Fountain</w:t>
      </w:r>
      <w:r>
        <w:rPr>
          <w:lang w:val="en-US"/>
        </w:rPr>
        <w:t xml:space="preserve"> with the statue of </w:t>
      </w:r>
      <w:proofErr w:type="spellStart"/>
      <w:r w:rsidRPr="00174F18">
        <w:rPr>
          <w:b/>
          <w:lang w:val="en-US"/>
        </w:rPr>
        <w:t>Massimiliano</w:t>
      </w:r>
      <w:proofErr w:type="spellEnd"/>
      <w:r>
        <w:rPr>
          <w:lang w:val="en-US"/>
        </w:rPr>
        <w:t xml:space="preserve"> </w:t>
      </w:r>
      <w:r w:rsidRPr="00174F18">
        <w:rPr>
          <w:b/>
          <w:lang w:val="en-US"/>
        </w:rPr>
        <w:t>II</w:t>
      </w:r>
      <w:r>
        <w:rPr>
          <w:lang w:val="en-US"/>
        </w:rPr>
        <w:t xml:space="preserve">. </w:t>
      </w:r>
      <w:r w:rsidR="00755634" w:rsidRPr="00174F18">
        <w:rPr>
          <w:highlight w:val="yellow"/>
          <w:lang w:val="en-US"/>
        </w:rPr>
        <w:t>The legend says that sometimes it turns around and starts to walk backwards!</w:t>
      </w:r>
      <w:r w:rsidR="00755634">
        <w:rPr>
          <w:lang w:val="en-US"/>
        </w:rPr>
        <w:t xml:space="preserve"> </w:t>
      </w:r>
      <w:proofErr w:type="gramStart"/>
      <w:r w:rsidR="00755634">
        <w:rPr>
          <w:lang w:val="en-US"/>
        </w:rPr>
        <w:t>All the</w:t>
      </w:r>
      <w:proofErr w:type="gramEnd"/>
      <w:r w:rsidR="00755634">
        <w:rPr>
          <w:lang w:val="en-US"/>
        </w:rPr>
        <w:t xml:space="preserve"> historic center is a following of palaces that are perfectly conserved and streets. The big </w:t>
      </w:r>
      <w:r w:rsidR="00755634" w:rsidRPr="00174F18">
        <w:rPr>
          <w:b/>
          <w:lang w:val="en-US"/>
        </w:rPr>
        <w:t>square</w:t>
      </w:r>
      <w:r w:rsidR="00755634">
        <w:rPr>
          <w:lang w:val="en-US"/>
        </w:rPr>
        <w:t xml:space="preserve"> </w:t>
      </w:r>
      <w:proofErr w:type="spellStart"/>
      <w:r w:rsidR="00755634" w:rsidRPr="00174F18">
        <w:rPr>
          <w:b/>
          <w:lang w:val="en-US"/>
        </w:rPr>
        <w:t>Hviezdoslav</w:t>
      </w:r>
      <w:proofErr w:type="spellEnd"/>
      <w:r w:rsidR="00755634">
        <w:rPr>
          <w:lang w:val="en-US"/>
        </w:rPr>
        <w:t xml:space="preserve"> with the </w:t>
      </w:r>
      <w:r w:rsidR="00755634" w:rsidRPr="00174F18">
        <w:rPr>
          <w:b/>
          <w:lang w:val="en-US"/>
        </w:rPr>
        <w:t>National Theater</w:t>
      </w:r>
      <w:r w:rsidR="00755634">
        <w:rPr>
          <w:lang w:val="en-US"/>
        </w:rPr>
        <w:t xml:space="preserve"> and the one of </w:t>
      </w:r>
      <w:proofErr w:type="spellStart"/>
      <w:r w:rsidR="00755634" w:rsidRPr="00174F18">
        <w:rPr>
          <w:b/>
          <w:lang w:val="en-US"/>
        </w:rPr>
        <w:t>Philarmonic</w:t>
      </w:r>
      <w:proofErr w:type="spellEnd"/>
      <w:r w:rsidR="00755634">
        <w:rPr>
          <w:lang w:val="en-US"/>
        </w:rPr>
        <w:t xml:space="preserve">, in </w:t>
      </w:r>
      <w:r w:rsidR="00755634" w:rsidRPr="00174F18">
        <w:rPr>
          <w:highlight w:val="yellow"/>
          <w:lang w:val="en-US"/>
        </w:rPr>
        <w:t>winter becomes a big ice track and in summer a gigantic chessboard</w:t>
      </w:r>
      <w:r w:rsidR="00755634">
        <w:rPr>
          <w:lang w:val="en-US"/>
        </w:rPr>
        <w:t xml:space="preserve">. The </w:t>
      </w:r>
      <w:r w:rsidR="00755634" w:rsidRPr="00174F18">
        <w:rPr>
          <w:b/>
          <w:lang w:val="en-US"/>
        </w:rPr>
        <w:t>Saint Martino church</w:t>
      </w:r>
      <w:r w:rsidR="00755634">
        <w:rPr>
          <w:lang w:val="en-US"/>
        </w:rPr>
        <w:t xml:space="preserve"> is the most beautiful gothic construction of the city. The symbol o Bratislava is the imposing Castle (</w:t>
      </w:r>
      <w:proofErr w:type="spellStart"/>
      <w:r w:rsidR="00755634" w:rsidRPr="00174F18">
        <w:rPr>
          <w:b/>
          <w:lang w:val="en-US"/>
        </w:rPr>
        <w:t>Bratislavskyhrad</w:t>
      </w:r>
      <w:proofErr w:type="spellEnd"/>
      <w:r w:rsidR="00755634">
        <w:rPr>
          <w:lang w:val="en-US"/>
        </w:rPr>
        <w:t>) at 85 meters of highness, dominates the river Danube.</w:t>
      </w:r>
    </w:p>
    <w:p w:rsidR="00755634" w:rsidRDefault="00755634" w:rsidP="00616089">
      <w:pPr>
        <w:pStyle w:val="NoSpacing"/>
        <w:rPr>
          <w:lang w:val="en-US"/>
        </w:rPr>
      </w:pPr>
      <w:r w:rsidRPr="00174F18">
        <w:rPr>
          <w:b/>
          <w:highlight w:val="yellow"/>
          <w:lang w:val="en-US"/>
        </w:rPr>
        <w:t>Curiosity</w:t>
      </w:r>
      <w:r w:rsidRPr="00174F18">
        <w:rPr>
          <w:highlight w:val="yellow"/>
          <w:lang w:val="en-US"/>
        </w:rPr>
        <w:t xml:space="preserve">: the historic center of Bratislava is rich of sculptures of person with natural size that appear from every angle. The most photographed by the tourists is the statue of </w:t>
      </w:r>
      <w:r w:rsidRPr="00174F18">
        <w:rPr>
          <w:b/>
          <w:highlight w:val="yellow"/>
          <w:lang w:val="en-US"/>
        </w:rPr>
        <w:t>Cubic the voyeur</w:t>
      </w:r>
      <w:r w:rsidRPr="00174F18">
        <w:rPr>
          <w:highlight w:val="yellow"/>
          <w:lang w:val="en-US"/>
        </w:rPr>
        <w:t xml:space="preserve">, the bronze figure of a man that peeks under a cover of the </w:t>
      </w:r>
      <w:proofErr w:type="gramStart"/>
      <w:r w:rsidRPr="00174F18">
        <w:rPr>
          <w:highlight w:val="yellow"/>
          <w:lang w:val="en-US"/>
        </w:rPr>
        <w:t>manhole,</w:t>
      </w:r>
      <w:proofErr w:type="gramEnd"/>
      <w:r w:rsidRPr="00174F18">
        <w:rPr>
          <w:highlight w:val="yellow"/>
          <w:lang w:val="en-US"/>
        </w:rPr>
        <w:t xml:space="preserve"> you can find it on the angle between the street </w:t>
      </w:r>
      <w:proofErr w:type="spellStart"/>
      <w:r w:rsidRPr="00174F18">
        <w:rPr>
          <w:highlight w:val="yellow"/>
          <w:lang w:val="en-US"/>
        </w:rPr>
        <w:t>Panska</w:t>
      </w:r>
      <w:proofErr w:type="spellEnd"/>
      <w:r w:rsidRPr="00174F18">
        <w:rPr>
          <w:highlight w:val="yellow"/>
          <w:lang w:val="en-US"/>
        </w:rPr>
        <w:t xml:space="preserve"> and </w:t>
      </w:r>
      <w:proofErr w:type="spellStart"/>
      <w:r w:rsidRPr="00174F18">
        <w:rPr>
          <w:highlight w:val="yellow"/>
          <w:lang w:val="en-US"/>
        </w:rPr>
        <w:t>laurinska</w:t>
      </w:r>
      <w:proofErr w:type="spellEnd"/>
      <w:r w:rsidRPr="00174F18">
        <w:rPr>
          <w:highlight w:val="yellow"/>
          <w:lang w:val="en-US"/>
        </w:rPr>
        <w:t>.</w:t>
      </w:r>
    </w:p>
    <w:p w:rsidR="00755634" w:rsidRDefault="00755634" w:rsidP="00616089">
      <w:pPr>
        <w:pStyle w:val="NoSpacing"/>
        <w:rPr>
          <w:lang w:val="en-US"/>
        </w:rPr>
      </w:pPr>
      <w:r>
        <w:rPr>
          <w:lang w:val="en-US"/>
        </w:rPr>
        <w:t xml:space="preserve">After the lunch, stage at the wonderful </w:t>
      </w:r>
      <w:r w:rsidRPr="00174F18">
        <w:rPr>
          <w:b/>
          <w:lang w:val="en-US"/>
        </w:rPr>
        <w:t xml:space="preserve">Castle of </w:t>
      </w:r>
      <w:proofErr w:type="spellStart"/>
      <w:r w:rsidRPr="00174F18">
        <w:rPr>
          <w:b/>
          <w:lang w:val="en-US"/>
        </w:rPr>
        <w:t>Lednice</w:t>
      </w:r>
      <w:proofErr w:type="spellEnd"/>
      <w:r>
        <w:rPr>
          <w:lang w:val="en-US"/>
        </w:rPr>
        <w:t xml:space="preserve"> that is in the middle of a big park, the complex </w:t>
      </w:r>
      <w:r w:rsidRPr="00174F18">
        <w:rPr>
          <w:b/>
          <w:lang w:val="en-US"/>
        </w:rPr>
        <w:t>“</w:t>
      </w:r>
      <w:proofErr w:type="spellStart"/>
      <w:r w:rsidRPr="00174F18">
        <w:rPr>
          <w:b/>
          <w:lang w:val="en-US"/>
        </w:rPr>
        <w:t>Lednice</w:t>
      </w:r>
      <w:proofErr w:type="spellEnd"/>
      <w:r w:rsidRPr="00174F18">
        <w:rPr>
          <w:b/>
          <w:lang w:val="en-US"/>
        </w:rPr>
        <w:t xml:space="preserve"> - </w:t>
      </w:r>
      <w:proofErr w:type="spellStart"/>
      <w:r w:rsidRPr="00174F18">
        <w:rPr>
          <w:b/>
          <w:lang w:val="en-US"/>
        </w:rPr>
        <w:t>Valtice</w:t>
      </w:r>
      <w:proofErr w:type="spellEnd"/>
      <w:r>
        <w:rPr>
          <w:lang w:val="en-US"/>
        </w:rPr>
        <w:t xml:space="preserve">”, patrimony of UNESCO. The actual aspect of the Castle is from the middle of XIX century, when it became a summer residence for the Habsburg </w:t>
      </w:r>
      <w:proofErr w:type="spellStart"/>
      <w:r>
        <w:rPr>
          <w:lang w:val="en-US"/>
        </w:rPr>
        <w:t>Dinasty</w:t>
      </w:r>
      <w:proofErr w:type="spellEnd"/>
      <w:r>
        <w:rPr>
          <w:lang w:val="en-US"/>
        </w:rPr>
        <w:t xml:space="preserve">, constructed and decorated in English neo gothic cool style. </w:t>
      </w:r>
      <w:proofErr w:type="gramStart"/>
      <w:r>
        <w:rPr>
          <w:lang w:val="en-US"/>
        </w:rPr>
        <w:t xml:space="preserve">Proceeding to </w:t>
      </w:r>
      <w:r w:rsidRPr="00174F18">
        <w:rPr>
          <w:b/>
          <w:lang w:val="en-US"/>
        </w:rPr>
        <w:t>Brno</w:t>
      </w:r>
      <w:r>
        <w:rPr>
          <w:lang w:val="en-US"/>
        </w:rPr>
        <w:t xml:space="preserve"> with arrival in the night.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Accommodation in hotel, dinner and overnight.</w:t>
      </w:r>
      <w:proofErr w:type="gramEnd"/>
      <w:r>
        <w:rPr>
          <w:lang w:val="en-US"/>
        </w:rPr>
        <w:t xml:space="preserve"> </w:t>
      </w:r>
    </w:p>
    <w:p w:rsidR="00755634" w:rsidRPr="00174F18" w:rsidRDefault="00755634" w:rsidP="00616089">
      <w:pPr>
        <w:pStyle w:val="NoSpacing"/>
        <w:rPr>
          <w:b/>
          <w:lang w:val="en-US"/>
        </w:rPr>
      </w:pPr>
      <w:r w:rsidRPr="00174F18">
        <w:rPr>
          <w:b/>
          <w:highlight w:val="yellow"/>
          <w:lang w:val="en-US"/>
        </w:rPr>
        <w:t>The language</w:t>
      </w:r>
      <w:r w:rsidRPr="00174F18">
        <w:rPr>
          <w:highlight w:val="yellow"/>
          <w:lang w:val="en-US"/>
        </w:rPr>
        <w:t xml:space="preserve">: in Czech Republic the spoken language is different from the language used by the media and the literature, at Brno these differences are bigger because of the dialect in this city: a mixture of Czech, German, </w:t>
      </w:r>
      <w:proofErr w:type="gramStart"/>
      <w:r w:rsidRPr="00174F18">
        <w:rPr>
          <w:highlight w:val="yellow"/>
          <w:lang w:val="en-US"/>
        </w:rPr>
        <w:t>Yiddish</w:t>
      </w:r>
      <w:proofErr w:type="gramEnd"/>
      <w:r w:rsidRPr="00174F18">
        <w:rPr>
          <w:highlight w:val="yellow"/>
          <w:lang w:val="en-US"/>
        </w:rPr>
        <w:t>… For example: “</w:t>
      </w:r>
      <w:r w:rsidRPr="00174F18">
        <w:rPr>
          <w:b/>
          <w:highlight w:val="yellow"/>
          <w:lang w:val="en-US"/>
        </w:rPr>
        <w:t>money</w:t>
      </w:r>
      <w:r w:rsidRPr="00174F18">
        <w:rPr>
          <w:highlight w:val="yellow"/>
          <w:lang w:val="en-US"/>
        </w:rPr>
        <w:t>” in Czech is “</w:t>
      </w:r>
      <w:proofErr w:type="spellStart"/>
      <w:proofErr w:type="gramStart"/>
      <w:r w:rsidRPr="00174F18">
        <w:rPr>
          <w:b/>
          <w:highlight w:val="yellow"/>
          <w:lang w:val="en-US"/>
        </w:rPr>
        <w:t>penize</w:t>
      </w:r>
      <w:proofErr w:type="spellEnd"/>
      <w:proofErr w:type="gramEnd"/>
      <w:r w:rsidRPr="00174F18">
        <w:rPr>
          <w:highlight w:val="yellow"/>
          <w:lang w:val="en-US"/>
        </w:rPr>
        <w:t>” and in Brno “</w:t>
      </w:r>
      <w:r w:rsidRPr="00174F18">
        <w:rPr>
          <w:b/>
          <w:highlight w:val="yellow"/>
          <w:lang w:val="en-US"/>
        </w:rPr>
        <w:t>love</w:t>
      </w:r>
      <w:r w:rsidRPr="00174F18">
        <w:rPr>
          <w:highlight w:val="yellow"/>
          <w:lang w:val="en-US"/>
        </w:rPr>
        <w:t xml:space="preserve">”. </w:t>
      </w:r>
      <w:proofErr w:type="gramStart"/>
      <w:r w:rsidRPr="00174F18">
        <w:rPr>
          <w:highlight w:val="yellow"/>
          <w:lang w:val="en-US"/>
        </w:rPr>
        <w:t>“</w:t>
      </w:r>
      <w:r w:rsidRPr="00174F18">
        <w:rPr>
          <w:b/>
          <w:highlight w:val="yellow"/>
          <w:lang w:val="en-US"/>
        </w:rPr>
        <w:t>Tram</w:t>
      </w:r>
      <w:r w:rsidRPr="00174F18">
        <w:rPr>
          <w:highlight w:val="yellow"/>
          <w:lang w:val="en-US"/>
        </w:rPr>
        <w:t>”</w:t>
      </w:r>
      <w:r w:rsidR="00756FED" w:rsidRPr="00174F18">
        <w:rPr>
          <w:highlight w:val="yellow"/>
          <w:lang w:val="en-US"/>
        </w:rPr>
        <w:t xml:space="preserve"> that in Czech is “</w:t>
      </w:r>
      <w:proofErr w:type="spellStart"/>
      <w:r w:rsidR="00756FED" w:rsidRPr="00174F18">
        <w:rPr>
          <w:b/>
          <w:highlight w:val="yellow"/>
          <w:lang w:val="en-US"/>
        </w:rPr>
        <w:t>tramvaj</w:t>
      </w:r>
      <w:proofErr w:type="spellEnd"/>
      <w:r w:rsidR="00756FED" w:rsidRPr="00174F18">
        <w:rPr>
          <w:highlight w:val="yellow"/>
          <w:lang w:val="en-US"/>
        </w:rPr>
        <w:t>”, at Brno is called “</w:t>
      </w:r>
      <w:proofErr w:type="spellStart"/>
      <w:r w:rsidR="00756FED" w:rsidRPr="00174F18">
        <w:rPr>
          <w:b/>
          <w:highlight w:val="yellow"/>
          <w:lang w:val="en-US"/>
        </w:rPr>
        <w:t>salina</w:t>
      </w:r>
      <w:proofErr w:type="spellEnd"/>
      <w:r w:rsidR="00756FED" w:rsidRPr="00174F18">
        <w:rPr>
          <w:highlight w:val="yellow"/>
          <w:lang w:val="en-US"/>
        </w:rPr>
        <w:t>.”</w:t>
      </w:r>
      <w:proofErr w:type="gramEnd"/>
    </w:p>
    <w:p w:rsidR="00174F18" w:rsidRDefault="00174F18" w:rsidP="00616089">
      <w:pPr>
        <w:pStyle w:val="NoSpacing"/>
        <w:rPr>
          <w:lang w:val="en-US"/>
        </w:rPr>
      </w:pPr>
    </w:p>
    <w:p w:rsidR="00756FED" w:rsidRPr="00174F18" w:rsidRDefault="00756FED" w:rsidP="00616089">
      <w:pPr>
        <w:pStyle w:val="NoSpacing"/>
        <w:rPr>
          <w:b/>
          <w:lang w:val="en-US"/>
        </w:rPr>
      </w:pPr>
      <w:r w:rsidRPr="00174F18">
        <w:rPr>
          <w:b/>
          <w:lang w:val="en-US"/>
        </w:rPr>
        <w:t>3</w:t>
      </w:r>
      <w:r w:rsidRPr="00174F18">
        <w:rPr>
          <w:b/>
          <w:vertAlign w:val="superscript"/>
          <w:lang w:val="en-US"/>
        </w:rPr>
        <w:t>rd</w:t>
      </w:r>
      <w:r w:rsidRPr="00174F18">
        <w:rPr>
          <w:b/>
          <w:lang w:val="en-US"/>
        </w:rPr>
        <w:t xml:space="preserve"> Day: Brno – Prague (210 km)</w:t>
      </w:r>
    </w:p>
    <w:p w:rsidR="00756FED" w:rsidRDefault="00756FED" w:rsidP="00616089">
      <w:pPr>
        <w:pStyle w:val="NoSpacing"/>
        <w:rPr>
          <w:lang w:val="en-US"/>
        </w:rPr>
      </w:pPr>
      <w:r>
        <w:rPr>
          <w:lang w:val="en-US"/>
        </w:rPr>
        <w:t>Half a day dedicated to the visit of the city. The Cauliflower Square (</w:t>
      </w:r>
      <w:proofErr w:type="spellStart"/>
      <w:r w:rsidRPr="00174F18">
        <w:rPr>
          <w:b/>
          <w:i/>
          <w:lang w:val="en-US"/>
        </w:rPr>
        <w:t>Zelnytrh</w:t>
      </w:r>
      <w:proofErr w:type="spellEnd"/>
      <w:r>
        <w:rPr>
          <w:lang w:val="en-US"/>
        </w:rPr>
        <w:t xml:space="preserve">) with the Moravian museum is the heart of the historic center and a departure point for the guided visit. In the center of this square rises the magnificent </w:t>
      </w:r>
      <w:proofErr w:type="spellStart"/>
      <w:r w:rsidRPr="00174F18">
        <w:rPr>
          <w:b/>
          <w:lang w:val="en-US"/>
        </w:rPr>
        <w:t>Parnas</w:t>
      </w:r>
      <w:proofErr w:type="spellEnd"/>
      <w:r w:rsidRPr="00174F18">
        <w:rPr>
          <w:b/>
          <w:lang w:val="en-US"/>
        </w:rPr>
        <w:t xml:space="preserve"> Fountain</w:t>
      </w:r>
      <w:r>
        <w:rPr>
          <w:lang w:val="en-US"/>
        </w:rPr>
        <w:t xml:space="preserve">. The neo gothic </w:t>
      </w:r>
      <w:r w:rsidRPr="00174F18">
        <w:rPr>
          <w:b/>
          <w:lang w:val="en-US"/>
        </w:rPr>
        <w:t>Cathedral</w:t>
      </w:r>
      <w:r>
        <w:rPr>
          <w:lang w:val="en-US"/>
        </w:rPr>
        <w:t xml:space="preserve"> of Saints Peter and Paul, rises on a hill directly in the center of the city, from which it can be admired a splendid view. The near church of </w:t>
      </w:r>
      <w:r w:rsidRPr="00174F18">
        <w:rPr>
          <w:b/>
          <w:lang w:val="en-US"/>
        </w:rPr>
        <w:t xml:space="preserve">Saint </w:t>
      </w:r>
      <w:proofErr w:type="spellStart"/>
      <w:r w:rsidRPr="00174F18">
        <w:rPr>
          <w:b/>
          <w:lang w:val="en-US"/>
        </w:rPr>
        <w:t>Giacom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has a tower 92 meters high and is the second biggest </w:t>
      </w:r>
      <w:r w:rsidRPr="008443D4">
        <w:rPr>
          <w:b/>
          <w:lang w:val="en-US"/>
        </w:rPr>
        <w:t>ossuary</w:t>
      </w:r>
      <w:r>
        <w:rPr>
          <w:lang w:val="en-US"/>
        </w:rPr>
        <w:t xml:space="preserve"> of Europe.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</w:t>
      </w:r>
      <w:r w:rsidRPr="008443D4">
        <w:rPr>
          <w:b/>
          <w:lang w:val="en-US"/>
        </w:rPr>
        <w:t>Spielberg Fortress</w:t>
      </w:r>
      <w:r>
        <w:rPr>
          <w:lang w:val="en-US"/>
        </w:rPr>
        <w:t xml:space="preserve"> </w:t>
      </w:r>
      <w:r w:rsidRPr="008443D4">
        <w:rPr>
          <w:highlight w:val="yellow"/>
          <w:lang w:val="en-US"/>
        </w:rPr>
        <w:t xml:space="preserve">was used like a civil prison, with a torture room that today is very visited by tourists. Between the famous persons that were closed there we mention the Italian poet </w:t>
      </w:r>
      <w:proofErr w:type="spellStart"/>
      <w:r w:rsidRPr="008443D4">
        <w:rPr>
          <w:highlight w:val="yellow"/>
          <w:lang w:val="en-US"/>
        </w:rPr>
        <w:t>Sivio</w:t>
      </w:r>
      <w:proofErr w:type="spellEnd"/>
      <w:r w:rsidRPr="008443D4">
        <w:rPr>
          <w:highlight w:val="yellow"/>
          <w:lang w:val="en-US"/>
        </w:rPr>
        <w:t xml:space="preserve"> </w:t>
      </w:r>
      <w:proofErr w:type="spellStart"/>
      <w:r w:rsidRPr="008443D4">
        <w:rPr>
          <w:highlight w:val="yellow"/>
          <w:lang w:val="en-US"/>
        </w:rPr>
        <w:t>Pellico</w:t>
      </w:r>
      <w:proofErr w:type="spellEnd"/>
      <w:r w:rsidRPr="008443D4">
        <w:rPr>
          <w:highlight w:val="yellow"/>
          <w:lang w:val="en-US"/>
        </w:rPr>
        <w:t xml:space="preserve">, the baron </w:t>
      </w:r>
      <w:proofErr w:type="spellStart"/>
      <w:r w:rsidRPr="008443D4">
        <w:rPr>
          <w:highlight w:val="yellow"/>
          <w:lang w:val="en-US"/>
        </w:rPr>
        <w:t>Trenck</w:t>
      </w:r>
      <w:proofErr w:type="spellEnd"/>
      <w:r w:rsidRPr="008443D4">
        <w:rPr>
          <w:highlight w:val="yellow"/>
          <w:lang w:val="en-US"/>
        </w:rPr>
        <w:t xml:space="preserve"> and the thief </w:t>
      </w:r>
      <w:proofErr w:type="spellStart"/>
      <w:r w:rsidRPr="008443D4">
        <w:rPr>
          <w:highlight w:val="yellow"/>
          <w:lang w:val="en-US"/>
        </w:rPr>
        <w:t>Babinsky</w:t>
      </w:r>
      <w:proofErr w:type="spellEnd"/>
      <w:r w:rsidRPr="008443D4">
        <w:rPr>
          <w:highlight w:val="yellow"/>
          <w:lang w:val="en-US"/>
        </w:rPr>
        <w:t>.</w:t>
      </w:r>
      <w:r>
        <w:rPr>
          <w:lang w:val="en-US"/>
        </w:rPr>
        <w:t xml:space="preserve"> </w:t>
      </w:r>
    </w:p>
    <w:p w:rsidR="00756FED" w:rsidRDefault="00756FED" w:rsidP="00616089">
      <w:pPr>
        <w:pStyle w:val="NoSpacing"/>
        <w:rPr>
          <w:lang w:val="en-US"/>
        </w:rPr>
      </w:pPr>
      <w:proofErr w:type="gramStart"/>
      <w:r>
        <w:rPr>
          <w:lang w:val="en-US"/>
        </w:rPr>
        <w:t xml:space="preserve">After lunch, departure to </w:t>
      </w:r>
      <w:r w:rsidRPr="008443D4">
        <w:rPr>
          <w:b/>
          <w:lang w:val="en-US"/>
        </w:rPr>
        <w:t>Prague</w:t>
      </w:r>
      <w:r>
        <w:rPr>
          <w:lang w:val="en-US"/>
        </w:rPr>
        <w:t xml:space="preserve"> with the predicted arrival at dinner time.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Accommodation in hotel, dinner and overnight.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Free evening for the first walk in the city.</w:t>
      </w:r>
      <w:proofErr w:type="gramEnd"/>
    </w:p>
    <w:p w:rsidR="00756FED" w:rsidRPr="008443D4" w:rsidRDefault="00756FED" w:rsidP="00616089">
      <w:pPr>
        <w:pStyle w:val="NoSpacing"/>
        <w:rPr>
          <w:b/>
          <w:lang w:val="en-US"/>
        </w:rPr>
      </w:pPr>
      <w:r w:rsidRPr="008443D4">
        <w:rPr>
          <w:b/>
          <w:lang w:val="en-US"/>
        </w:rPr>
        <w:lastRenderedPageBreak/>
        <w:t>4</w:t>
      </w:r>
      <w:r w:rsidRPr="008443D4">
        <w:rPr>
          <w:b/>
          <w:vertAlign w:val="superscript"/>
          <w:lang w:val="en-US"/>
        </w:rPr>
        <w:t>th</w:t>
      </w:r>
      <w:r w:rsidRPr="008443D4">
        <w:rPr>
          <w:b/>
          <w:lang w:val="en-US"/>
        </w:rPr>
        <w:t xml:space="preserve"> Day: </w:t>
      </w:r>
      <w:proofErr w:type="spellStart"/>
      <w:r w:rsidRPr="008443D4">
        <w:rPr>
          <w:b/>
          <w:lang w:val="en-US"/>
        </w:rPr>
        <w:t>Pragua</w:t>
      </w:r>
      <w:proofErr w:type="spellEnd"/>
    </w:p>
    <w:p w:rsidR="00756FED" w:rsidRDefault="00756FED" w:rsidP="00616089">
      <w:pPr>
        <w:pStyle w:val="NoSpacing"/>
        <w:rPr>
          <w:lang w:val="en-US"/>
        </w:rPr>
      </w:pPr>
      <w:r>
        <w:rPr>
          <w:lang w:val="en-US"/>
        </w:rPr>
        <w:t xml:space="preserve">For the entire day: guided visit of the city. Morning dedicated to the </w:t>
      </w:r>
      <w:r w:rsidRPr="008443D4">
        <w:rPr>
          <w:b/>
          <w:lang w:val="en-US"/>
        </w:rPr>
        <w:t>Prague’s</w:t>
      </w:r>
      <w:r>
        <w:rPr>
          <w:lang w:val="en-US"/>
        </w:rPr>
        <w:t xml:space="preserve"> panorama from the </w:t>
      </w:r>
      <w:proofErr w:type="spellStart"/>
      <w:r w:rsidRPr="008443D4">
        <w:rPr>
          <w:b/>
          <w:lang w:val="en-US"/>
        </w:rPr>
        <w:t>Strahov</w:t>
      </w:r>
      <w:proofErr w:type="spellEnd"/>
      <w:r>
        <w:rPr>
          <w:lang w:val="en-US"/>
        </w:rPr>
        <w:t xml:space="preserve"> Monastery, to the complex of the Prague’s </w:t>
      </w:r>
      <w:r w:rsidRPr="008443D4">
        <w:rPr>
          <w:b/>
          <w:lang w:val="en-US"/>
        </w:rPr>
        <w:t>Castle</w:t>
      </w:r>
      <w:r>
        <w:rPr>
          <w:lang w:val="en-US"/>
        </w:rPr>
        <w:t xml:space="preserve"> that dominates the city, with its imposing constructions such as the </w:t>
      </w:r>
      <w:r w:rsidRPr="008443D4">
        <w:rPr>
          <w:b/>
          <w:lang w:val="en-US"/>
        </w:rPr>
        <w:t>Cathedral of Saint Vito</w:t>
      </w:r>
      <w:r>
        <w:rPr>
          <w:lang w:val="en-US"/>
        </w:rPr>
        <w:t xml:space="preserve"> which is the symbol of the Czech religiosity, the </w:t>
      </w:r>
      <w:r w:rsidRPr="008443D4">
        <w:rPr>
          <w:b/>
          <w:lang w:val="en-US"/>
        </w:rPr>
        <w:t>Basilica of Saint Giorgio</w:t>
      </w:r>
      <w:r>
        <w:rPr>
          <w:lang w:val="en-US"/>
        </w:rPr>
        <w:t xml:space="preserve"> and the famous </w:t>
      </w:r>
      <w:r w:rsidRPr="008443D4">
        <w:rPr>
          <w:b/>
          <w:lang w:val="en-US"/>
        </w:rPr>
        <w:t>Golden Alley</w:t>
      </w:r>
      <w:r>
        <w:rPr>
          <w:lang w:val="en-US"/>
        </w:rPr>
        <w:t xml:space="preserve">, </w:t>
      </w:r>
      <w:r w:rsidRPr="008443D4">
        <w:rPr>
          <w:highlight w:val="yellow"/>
          <w:lang w:val="en-US"/>
        </w:rPr>
        <w:t>where the alchemists were experimenting the long life elixir and tested the magic formula to transform the metals in gold</w:t>
      </w:r>
      <w:r>
        <w:rPr>
          <w:lang w:val="en-US"/>
        </w:rPr>
        <w:t xml:space="preserve">. Passing the small streets of the Small City, we arrive in restaurant for lunch. In the afternoon we </w:t>
      </w:r>
      <w:proofErr w:type="gramStart"/>
      <w:r>
        <w:rPr>
          <w:lang w:val="en-US"/>
        </w:rPr>
        <w:t>proceed</w:t>
      </w:r>
      <w:proofErr w:type="gramEnd"/>
      <w:r>
        <w:rPr>
          <w:lang w:val="en-US"/>
        </w:rPr>
        <w:t xml:space="preserve"> the visit with the </w:t>
      </w:r>
      <w:r w:rsidRPr="008443D4">
        <w:rPr>
          <w:b/>
          <w:lang w:val="en-US"/>
        </w:rPr>
        <w:t>Isle</w:t>
      </w:r>
      <w:r>
        <w:rPr>
          <w:lang w:val="en-US"/>
        </w:rPr>
        <w:t xml:space="preserve"> </w:t>
      </w:r>
      <w:proofErr w:type="spellStart"/>
      <w:r w:rsidRPr="008443D4">
        <w:rPr>
          <w:b/>
          <w:lang w:val="en-US"/>
        </w:rPr>
        <w:t>Kampa</w:t>
      </w:r>
      <w:proofErr w:type="spellEnd"/>
      <w:r>
        <w:rPr>
          <w:lang w:val="en-US"/>
        </w:rPr>
        <w:t xml:space="preserve"> called also “Small Venice of Prague”, with the antique mill on the canal called “</w:t>
      </w:r>
      <w:proofErr w:type="spellStart"/>
      <w:r w:rsidRPr="008443D4">
        <w:rPr>
          <w:b/>
          <w:lang w:val="en-US"/>
        </w:rPr>
        <w:t>Certovka</w:t>
      </w:r>
      <w:proofErr w:type="spellEnd"/>
      <w:r>
        <w:rPr>
          <w:lang w:val="en-US"/>
        </w:rPr>
        <w:t>” or “</w:t>
      </w:r>
      <w:r w:rsidR="00FD1D81">
        <w:rPr>
          <w:lang w:val="en-US"/>
        </w:rPr>
        <w:t>of the Devil</w:t>
      </w:r>
      <w:r>
        <w:rPr>
          <w:lang w:val="en-US"/>
        </w:rPr>
        <w:t>”</w:t>
      </w:r>
      <w:r w:rsidR="00FD1D81">
        <w:rPr>
          <w:lang w:val="en-US"/>
        </w:rPr>
        <w:t xml:space="preserve">. </w:t>
      </w:r>
      <w:proofErr w:type="gramStart"/>
      <w:r w:rsidR="00FD1D81">
        <w:rPr>
          <w:lang w:val="en-US"/>
        </w:rPr>
        <w:t>Dinner and overnight.</w:t>
      </w:r>
      <w:proofErr w:type="gramEnd"/>
    </w:p>
    <w:p w:rsidR="008443D4" w:rsidRDefault="008443D4" w:rsidP="00616089">
      <w:pPr>
        <w:pStyle w:val="NoSpacing"/>
        <w:rPr>
          <w:lang w:val="en-US"/>
        </w:rPr>
      </w:pPr>
    </w:p>
    <w:p w:rsidR="00FD1D81" w:rsidRPr="008443D4" w:rsidRDefault="00FD1D81" w:rsidP="00616089">
      <w:pPr>
        <w:pStyle w:val="NoSpacing"/>
        <w:rPr>
          <w:b/>
          <w:lang w:val="en-US"/>
        </w:rPr>
      </w:pPr>
      <w:r w:rsidRPr="008443D4">
        <w:rPr>
          <w:b/>
          <w:lang w:val="en-US"/>
        </w:rPr>
        <w:t>5</w:t>
      </w:r>
      <w:r w:rsidRPr="008443D4">
        <w:rPr>
          <w:b/>
          <w:vertAlign w:val="superscript"/>
          <w:lang w:val="en-US"/>
        </w:rPr>
        <w:t>th</w:t>
      </w:r>
      <w:r w:rsidRPr="008443D4">
        <w:rPr>
          <w:b/>
          <w:lang w:val="en-US"/>
        </w:rPr>
        <w:t xml:space="preserve"> Day: Prague</w:t>
      </w:r>
    </w:p>
    <w:p w:rsidR="00FD1D81" w:rsidRDefault="00FD1D81" w:rsidP="00616089">
      <w:pPr>
        <w:pStyle w:val="NoSpacing"/>
        <w:rPr>
          <w:lang w:val="en-US"/>
        </w:rPr>
      </w:pPr>
      <w:r>
        <w:rPr>
          <w:lang w:val="en-US"/>
        </w:rPr>
        <w:t xml:space="preserve">Day dedicated to the antique heart of Prague, a guided visit of the new City and Old City with the </w:t>
      </w:r>
      <w:r w:rsidRPr="008443D4">
        <w:rPr>
          <w:b/>
          <w:lang w:val="en-US"/>
        </w:rPr>
        <w:t>Saint</w:t>
      </w:r>
      <w:r>
        <w:rPr>
          <w:lang w:val="en-US"/>
        </w:rPr>
        <w:t xml:space="preserve"> </w:t>
      </w:r>
      <w:proofErr w:type="spellStart"/>
      <w:r w:rsidRPr="008443D4">
        <w:rPr>
          <w:b/>
          <w:lang w:val="en-US"/>
        </w:rPr>
        <w:t>Venceslao</w:t>
      </w:r>
      <w:proofErr w:type="spellEnd"/>
      <w:r>
        <w:rPr>
          <w:lang w:val="en-US"/>
        </w:rPr>
        <w:t xml:space="preserve"> </w:t>
      </w:r>
      <w:r w:rsidRPr="008443D4">
        <w:rPr>
          <w:b/>
          <w:lang w:val="en-US"/>
        </w:rPr>
        <w:t>Square</w:t>
      </w:r>
      <w:r>
        <w:rPr>
          <w:lang w:val="en-US"/>
        </w:rPr>
        <w:t xml:space="preserve"> and the </w:t>
      </w:r>
      <w:r w:rsidRPr="008443D4">
        <w:rPr>
          <w:b/>
          <w:lang w:val="en-US"/>
        </w:rPr>
        <w:t>National Theater</w:t>
      </w:r>
      <w:r>
        <w:rPr>
          <w:lang w:val="en-US"/>
        </w:rPr>
        <w:t xml:space="preserve">, and the </w:t>
      </w:r>
      <w:r w:rsidRPr="008443D4">
        <w:rPr>
          <w:b/>
          <w:lang w:val="en-US"/>
        </w:rPr>
        <w:t>Clock’s Square</w:t>
      </w:r>
      <w:r>
        <w:rPr>
          <w:lang w:val="en-US"/>
        </w:rPr>
        <w:t xml:space="preserve">, the </w:t>
      </w:r>
      <w:r w:rsidRPr="008443D4">
        <w:rPr>
          <w:b/>
          <w:lang w:val="en-US"/>
        </w:rPr>
        <w:t>Bridge Carlo</w:t>
      </w:r>
      <w:r>
        <w:rPr>
          <w:lang w:val="en-US"/>
        </w:rPr>
        <w:t xml:space="preserve"> that unifies </w:t>
      </w:r>
      <w:proofErr w:type="spellStart"/>
      <w:r w:rsidRPr="008443D4">
        <w:rPr>
          <w:b/>
          <w:lang w:val="en-US"/>
        </w:rPr>
        <w:t>Malastrana</w:t>
      </w:r>
      <w:proofErr w:type="spellEnd"/>
      <w:r>
        <w:rPr>
          <w:lang w:val="en-US"/>
        </w:rPr>
        <w:t xml:space="preserve"> with the </w:t>
      </w:r>
      <w:r w:rsidRPr="008443D4">
        <w:rPr>
          <w:b/>
          <w:lang w:val="en-US"/>
        </w:rPr>
        <w:t>Old City</w:t>
      </w:r>
      <w:r>
        <w:rPr>
          <w:lang w:val="en-US"/>
        </w:rPr>
        <w:t xml:space="preserve"> and the </w:t>
      </w:r>
      <w:r w:rsidRPr="008443D4">
        <w:rPr>
          <w:b/>
          <w:lang w:val="en-US"/>
        </w:rPr>
        <w:t>Hebraic Quart</w:t>
      </w:r>
      <w:r>
        <w:rPr>
          <w:lang w:val="en-US"/>
        </w:rPr>
        <w:t xml:space="preserve">. The </w:t>
      </w:r>
      <w:r w:rsidR="008443D4" w:rsidRPr="008443D4">
        <w:rPr>
          <w:b/>
          <w:lang w:val="en-US"/>
        </w:rPr>
        <w:t>D</w:t>
      </w:r>
      <w:r w:rsidRPr="008443D4">
        <w:rPr>
          <w:b/>
          <w:lang w:val="en-US"/>
        </w:rPr>
        <w:t>ance house</w:t>
      </w:r>
      <w:r>
        <w:rPr>
          <w:lang w:val="en-US"/>
        </w:rPr>
        <w:t xml:space="preserve">, an incredible modern building, dedicated to the big dancing couple </w:t>
      </w:r>
      <w:r w:rsidRPr="008443D4">
        <w:rPr>
          <w:b/>
          <w:lang w:val="en-US"/>
        </w:rPr>
        <w:t>Ginger Rogers</w:t>
      </w:r>
      <w:r>
        <w:rPr>
          <w:lang w:val="en-US"/>
        </w:rPr>
        <w:t xml:space="preserve"> and </w:t>
      </w:r>
      <w:r w:rsidRPr="008443D4">
        <w:rPr>
          <w:b/>
          <w:lang w:val="en-US"/>
        </w:rPr>
        <w:t>Fred Astaire</w:t>
      </w:r>
      <w:r>
        <w:rPr>
          <w:lang w:val="en-US"/>
        </w:rPr>
        <w:t xml:space="preserve">. </w:t>
      </w:r>
    </w:p>
    <w:p w:rsidR="00FD1D81" w:rsidRDefault="00FD1D81" w:rsidP="00616089">
      <w:pPr>
        <w:pStyle w:val="NoSpacing"/>
        <w:rPr>
          <w:lang w:val="en-US"/>
        </w:rPr>
      </w:pPr>
      <w:r>
        <w:rPr>
          <w:lang w:val="en-US"/>
        </w:rPr>
        <w:t xml:space="preserve">After the lunch, free time at disposal for some shopping: </w:t>
      </w:r>
    </w:p>
    <w:p w:rsidR="00FD1D81" w:rsidRPr="008443D4" w:rsidRDefault="00FD1D81" w:rsidP="00616089">
      <w:pPr>
        <w:pStyle w:val="NoSpacing"/>
        <w:rPr>
          <w:highlight w:val="yellow"/>
          <w:lang w:val="en-US"/>
        </w:rPr>
      </w:pPr>
      <w:r w:rsidRPr="008443D4">
        <w:rPr>
          <w:b/>
          <w:highlight w:val="yellow"/>
          <w:lang w:val="en-US"/>
        </w:rPr>
        <w:t>The Bohemian crystal</w:t>
      </w:r>
      <w:r w:rsidRPr="008443D4">
        <w:rPr>
          <w:highlight w:val="yellow"/>
          <w:lang w:val="en-US"/>
        </w:rPr>
        <w:t xml:space="preserve"> is an excellent souvenir from </w:t>
      </w:r>
      <w:proofErr w:type="gramStart"/>
      <w:r w:rsidRPr="008443D4">
        <w:rPr>
          <w:highlight w:val="yellow"/>
          <w:lang w:val="en-US"/>
        </w:rPr>
        <w:t>Prague, that</w:t>
      </w:r>
      <w:proofErr w:type="gramEnd"/>
      <w:r w:rsidRPr="008443D4">
        <w:rPr>
          <w:highlight w:val="yellow"/>
          <w:lang w:val="en-US"/>
        </w:rPr>
        <w:t xml:space="preserve"> was born from an antique artisan tradition. This decorative glass, in fact, was elaborated over seven centuries and is a real local masterpiece: there are realized chalices, cups, vases, bottles, sculptures, artistic glass, ornaments, chandeliers, favors and costume </w:t>
      </w:r>
      <w:proofErr w:type="spellStart"/>
      <w:r w:rsidRPr="008443D4">
        <w:rPr>
          <w:highlight w:val="yellow"/>
          <w:lang w:val="en-US"/>
        </w:rPr>
        <w:t>jewellery</w:t>
      </w:r>
      <w:proofErr w:type="spellEnd"/>
      <w:r w:rsidRPr="008443D4">
        <w:rPr>
          <w:highlight w:val="yellow"/>
          <w:lang w:val="en-US"/>
        </w:rPr>
        <w:t>.</w:t>
      </w:r>
    </w:p>
    <w:p w:rsidR="00FD1D81" w:rsidRDefault="00FD1D81" w:rsidP="00616089">
      <w:pPr>
        <w:pStyle w:val="NoSpacing"/>
        <w:rPr>
          <w:lang w:val="en-US"/>
        </w:rPr>
      </w:pPr>
      <w:r w:rsidRPr="008443D4">
        <w:rPr>
          <w:b/>
          <w:highlight w:val="yellow"/>
          <w:lang w:val="en-US"/>
        </w:rPr>
        <w:t xml:space="preserve">The </w:t>
      </w:r>
      <w:proofErr w:type="spellStart"/>
      <w:r w:rsidR="008443D4" w:rsidRPr="008443D4">
        <w:rPr>
          <w:b/>
          <w:highlight w:val="yellow"/>
          <w:lang w:val="en-US"/>
        </w:rPr>
        <w:t>B</w:t>
      </w:r>
      <w:r w:rsidRPr="008443D4">
        <w:rPr>
          <w:b/>
          <w:highlight w:val="yellow"/>
          <w:lang w:val="en-US"/>
        </w:rPr>
        <w:t>echerovka</w:t>
      </w:r>
      <w:proofErr w:type="spellEnd"/>
      <w:r w:rsidRPr="008443D4">
        <w:rPr>
          <w:highlight w:val="yellow"/>
          <w:lang w:val="en-US"/>
        </w:rPr>
        <w:t>, the herbal liquor exists from the 1870 and the recipe is still secret. It should be drunk cold has a sweet-bitter taste and digestive properties.</w:t>
      </w:r>
    </w:p>
    <w:p w:rsidR="00FD1D81" w:rsidRDefault="00FD1D81" w:rsidP="00616089">
      <w:pPr>
        <w:pStyle w:val="NoSpacing"/>
        <w:rPr>
          <w:lang w:val="en-US"/>
        </w:rPr>
      </w:pPr>
      <w:proofErr w:type="gramStart"/>
      <w:r>
        <w:rPr>
          <w:lang w:val="en-US"/>
        </w:rPr>
        <w:t>Dinner and overnight.</w:t>
      </w:r>
      <w:proofErr w:type="gramEnd"/>
    </w:p>
    <w:p w:rsidR="008443D4" w:rsidRDefault="008443D4" w:rsidP="00616089">
      <w:pPr>
        <w:pStyle w:val="NoSpacing"/>
        <w:rPr>
          <w:lang w:val="en-US"/>
        </w:rPr>
      </w:pPr>
    </w:p>
    <w:p w:rsidR="00FD1D81" w:rsidRPr="008443D4" w:rsidRDefault="00FD1D81" w:rsidP="00616089">
      <w:pPr>
        <w:pStyle w:val="NoSpacing"/>
        <w:rPr>
          <w:b/>
          <w:lang w:val="en-US"/>
        </w:rPr>
      </w:pPr>
      <w:r w:rsidRPr="008443D4">
        <w:rPr>
          <w:b/>
          <w:lang w:val="en-US"/>
        </w:rPr>
        <w:t>6</w:t>
      </w:r>
      <w:r w:rsidRPr="008443D4">
        <w:rPr>
          <w:b/>
          <w:vertAlign w:val="superscript"/>
          <w:lang w:val="en-US"/>
        </w:rPr>
        <w:t>th</w:t>
      </w:r>
      <w:r w:rsidRPr="008443D4">
        <w:rPr>
          <w:b/>
          <w:lang w:val="en-US"/>
        </w:rPr>
        <w:t xml:space="preserve"> Day: Return</w:t>
      </w:r>
    </w:p>
    <w:p w:rsidR="00FD1D81" w:rsidRPr="00616089" w:rsidRDefault="00FD1D81" w:rsidP="00616089">
      <w:pPr>
        <w:pStyle w:val="NoSpacing"/>
        <w:rPr>
          <w:lang w:val="en-US"/>
        </w:rPr>
      </w:pPr>
      <w:proofErr w:type="gramStart"/>
      <w:r>
        <w:rPr>
          <w:lang w:val="en-US"/>
        </w:rPr>
        <w:t>After the breakfast departure for the return at home.</w:t>
      </w:r>
      <w:proofErr w:type="gramEnd"/>
    </w:p>
    <w:sectPr w:rsidR="00FD1D81" w:rsidRPr="00616089" w:rsidSect="0056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089"/>
    <w:rsid w:val="00174F18"/>
    <w:rsid w:val="0056257F"/>
    <w:rsid w:val="00616089"/>
    <w:rsid w:val="00665939"/>
    <w:rsid w:val="00755634"/>
    <w:rsid w:val="00756FED"/>
    <w:rsid w:val="008443D4"/>
    <w:rsid w:val="00FD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89"/>
    <w:pPr>
      <w:spacing w:after="160" w:line="259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089"/>
    <w:pPr>
      <w:spacing w:after="0" w:line="240" w:lineRule="auto"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3</cp:revision>
  <dcterms:created xsi:type="dcterms:W3CDTF">2020-08-04T09:47:00Z</dcterms:created>
  <dcterms:modified xsi:type="dcterms:W3CDTF">2020-08-04T10:34:00Z</dcterms:modified>
</cp:coreProperties>
</file>